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FD" w:rsidRDefault="00691D00">
      <w:pPr>
        <w:pStyle w:val="a3"/>
        <w:widowControl/>
        <w:numPr>
          <w:ilvl w:val="0"/>
          <w:numId w:val="1"/>
        </w:numPr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行政处罚实施情况说明</w:t>
      </w:r>
    </w:p>
    <w:p w:rsidR="007E28FD" w:rsidRDefault="000A74F2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691D00">
        <w:rPr>
          <w:rFonts w:ascii="微软雅黑" w:eastAsia="微软雅黑" w:hAnsi="微软雅黑" w:cs="微软雅黑" w:hint="eastAsia"/>
          <w:color w:val="000000"/>
        </w:rPr>
        <w:t>我局无行政处罚事项。</w:t>
      </w:r>
    </w:p>
    <w:p w:rsidR="007E28FD" w:rsidRDefault="00691D0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二、行政许可实施情况说明</w:t>
      </w:r>
    </w:p>
    <w:p w:rsidR="007E28FD" w:rsidRDefault="000A74F2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691D00">
        <w:rPr>
          <w:rFonts w:ascii="微软雅黑" w:eastAsia="微软雅黑" w:hAnsi="微软雅黑" w:cs="微软雅黑" w:hint="eastAsia"/>
          <w:color w:val="000000"/>
        </w:rPr>
        <w:t>度收到行政许可</w:t>
      </w:r>
      <w:r w:rsidR="00691D00">
        <w:rPr>
          <w:rFonts w:ascii="微软雅黑" w:eastAsia="微软雅黑" w:hAnsi="微软雅黑" w:cs="微软雅黑" w:hint="eastAsia"/>
          <w:color w:val="000000"/>
        </w:rPr>
        <w:t>受理数量</w:t>
      </w:r>
      <w:r w:rsidR="00691D00">
        <w:rPr>
          <w:rFonts w:ascii="微软雅黑" w:eastAsia="微软雅黑" w:hAnsi="微软雅黑" w:cs="微软雅黑" w:hint="eastAsia"/>
          <w:color w:val="000000"/>
        </w:rPr>
        <w:t>为</w:t>
      </w:r>
      <w:r w:rsidR="00691D00">
        <w:rPr>
          <w:rFonts w:ascii="微软雅黑" w:eastAsia="微软雅黑" w:hAnsi="微软雅黑" w:cs="微软雅黑" w:hint="eastAsia"/>
          <w:color w:val="000000"/>
        </w:rPr>
        <w:t>7169</w:t>
      </w:r>
      <w:r w:rsidR="00691D00">
        <w:rPr>
          <w:rFonts w:ascii="微软雅黑" w:eastAsia="微软雅黑" w:hAnsi="微软雅黑" w:cs="微软雅黑" w:hint="eastAsia"/>
          <w:color w:val="000000"/>
        </w:rPr>
        <w:t>件，予以许可</w:t>
      </w:r>
      <w:r w:rsidR="00691D00">
        <w:rPr>
          <w:rFonts w:ascii="微软雅黑" w:eastAsia="微软雅黑" w:hAnsi="微软雅黑" w:cs="微软雅黑" w:hint="eastAsia"/>
          <w:color w:val="000000"/>
        </w:rPr>
        <w:t>7169</w:t>
      </w:r>
      <w:r w:rsidR="00691D00">
        <w:rPr>
          <w:rFonts w:ascii="微软雅黑" w:eastAsia="微软雅黑" w:hAnsi="微软雅黑" w:cs="微软雅黑" w:hint="eastAsia"/>
          <w:color w:val="000000"/>
        </w:rPr>
        <w:t>件，</w:t>
      </w:r>
      <w:r w:rsidR="00691D00">
        <w:rPr>
          <w:rFonts w:ascii="微软雅黑" w:eastAsia="微软雅黑" w:hAnsi="微软雅黑" w:cs="微软雅黑" w:hint="eastAsia"/>
          <w:color w:val="000000"/>
        </w:rPr>
        <w:t>主要集中在</w:t>
      </w:r>
    </w:p>
    <w:p w:rsidR="007E28FD" w:rsidRDefault="00691D0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学校年检、普通高中国家助学金、学前教育政府助学金。</w:t>
      </w:r>
    </w:p>
    <w:p w:rsidR="007E28FD" w:rsidRDefault="00691D0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三、行政强制实施情况说明</w:t>
      </w:r>
    </w:p>
    <w:p w:rsidR="007E28FD" w:rsidRDefault="000A74F2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691D00">
        <w:rPr>
          <w:rFonts w:ascii="微软雅黑" w:eastAsia="微软雅黑" w:hAnsi="微软雅黑" w:cs="微软雅黑" w:hint="eastAsia"/>
          <w:color w:val="000000"/>
        </w:rPr>
        <w:t>，我</w:t>
      </w:r>
      <w:r w:rsidR="00691D00">
        <w:rPr>
          <w:rFonts w:ascii="微软雅黑" w:eastAsia="微软雅黑" w:hAnsi="微软雅黑" w:cs="微软雅黑" w:hint="eastAsia"/>
          <w:color w:val="000000"/>
        </w:rPr>
        <w:t>局</w:t>
      </w:r>
      <w:r w:rsidR="00691D00">
        <w:rPr>
          <w:rFonts w:ascii="微软雅黑" w:eastAsia="微软雅黑" w:hAnsi="微软雅黑" w:cs="微软雅黑" w:hint="eastAsia"/>
          <w:color w:val="000000"/>
        </w:rPr>
        <w:t>无行政强制事项。</w:t>
      </w:r>
    </w:p>
    <w:p w:rsidR="007E28FD" w:rsidRDefault="00691D0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四、行政征收实施情况说明</w:t>
      </w:r>
    </w:p>
    <w:p w:rsidR="007E28FD" w:rsidRDefault="000A74F2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691D00">
        <w:rPr>
          <w:rFonts w:ascii="微软雅黑" w:eastAsia="微软雅黑" w:hAnsi="微软雅黑" w:cs="微软雅黑" w:hint="eastAsia"/>
          <w:color w:val="000000"/>
        </w:rPr>
        <w:t>，我</w:t>
      </w:r>
      <w:r w:rsidR="00691D00">
        <w:rPr>
          <w:rFonts w:ascii="微软雅黑" w:eastAsia="微软雅黑" w:hAnsi="微软雅黑" w:cs="微软雅黑" w:hint="eastAsia"/>
          <w:color w:val="000000"/>
        </w:rPr>
        <w:t>局</w:t>
      </w:r>
      <w:r w:rsidR="00691D00">
        <w:rPr>
          <w:rFonts w:ascii="微软雅黑" w:eastAsia="微软雅黑" w:hAnsi="微软雅黑" w:cs="微软雅黑" w:hint="eastAsia"/>
          <w:color w:val="000000"/>
        </w:rPr>
        <w:t>无行政征收事项。</w:t>
      </w:r>
    </w:p>
    <w:p w:rsidR="007E28FD" w:rsidRDefault="00691D0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五、行政检查实施情况说明</w:t>
      </w:r>
    </w:p>
    <w:p w:rsidR="007E28FD" w:rsidRDefault="000A74F2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691D00">
        <w:rPr>
          <w:rFonts w:ascii="微软雅黑" w:eastAsia="微软雅黑" w:hAnsi="微软雅黑" w:cs="微软雅黑" w:hint="eastAsia"/>
          <w:color w:val="000000"/>
        </w:rPr>
        <w:t>，我</w:t>
      </w:r>
      <w:r w:rsidR="00691D00">
        <w:rPr>
          <w:rFonts w:ascii="微软雅黑" w:eastAsia="微软雅黑" w:hAnsi="微软雅黑" w:cs="微软雅黑" w:hint="eastAsia"/>
          <w:color w:val="000000"/>
        </w:rPr>
        <w:t>局实施行政检查</w:t>
      </w:r>
      <w:r w:rsidR="00691D00">
        <w:rPr>
          <w:rFonts w:ascii="微软雅黑" w:eastAsia="微软雅黑" w:hAnsi="微软雅黑" w:cs="微软雅黑" w:hint="eastAsia"/>
          <w:color w:val="000000"/>
        </w:rPr>
        <w:t>11</w:t>
      </w:r>
      <w:r w:rsidR="00691D00">
        <w:rPr>
          <w:rFonts w:ascii="微软雅黑" w:eastAsia="微软雅黑" w:hAnsi="微软雅黑" w:cs="微软雅黑" w:hint="eastAsia"/>
          <w:color w:val="000000"/>
        </w:rPr>
        <w:t>次。</w:t>
      </w:r>
      <w:bookmarkStart w:id="0" w:name="_GoBack"/>
      <w:bookmarkEnd w:id="0"/>
    </w:p>
    <w:p w:rsidR="007E28FD" w:rsidRDefault="00691D0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六、行政裁决实施情况说明</w:t>
      </w:r>
    </w:p>
    <w:p w:rsidR="007E28FD" w:rsidRDefault="000A74F2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691D00">
        <w:rPr>
          <w:rFonts w:ascii="微软雅黑" w:eastAsia="微软雅黑" w:hAnsi="微软雅黑" w:cs="微软雅黑" w:hint="eastAsia"/>
          <w:color w:val="000000"/>
        </w:rPr>
        <w:t>，我</w:t>
      </w:r>
      <w:r w:rsidR="00691D00">
        <w:rPr>
          <w:rFonts w:ascii="微软雅黑" w:eastAsia="微软雅黑" w:hAnsi="微软雅黑" w:cs="微软雅黑" w:hint="eastAsia"/>
          <w:color w:val="000000"/>
        </w:rPr>
        <w:t>局</w:t>
      </w:r>
      <w:r w:rsidR="00691D00">
        <w:rPr>
          <w:rFonts w:ascii="微软雅黑" w:eastAsia="微软雅黑" w:hAnsi="微软雅黑" w:cs="微软雅黑" w:hint="eastAsia"/>
          <w:color w:val="000000"/>
        </w:rPr>
        <w:t>无行政裁决事项。</w:t>
      </w:r>
    </w:p>
    <w:p w:rsidR="007E28FD" w:rsidRDefault="00691D0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七、行政给付实施情况说明</w:t>
      </w:r>
    </w:p>
    <w:p w:rsidR="007E28FD" w:rsidRDefault="000A74F2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691D00">
        <w:rPr>
          <w:rFonts w:ascii="微软雅黑" w:eastAsia="微软雅黑" w:hAnsi="微软雅黑" w:cs="微软雅黑" w:hint="eastAsia"/>
          <w:color w:val="000000"/>
        </w:rPr>
        <w:t>，我</w:t>
      </w:r>
      <w:r w:rsidR="00691D00">
        <w:rPr>
          <w:rFonts w:ascii="微软雅黑" w:eastAsia="微软雅黑" w:hAnsi="微软雅黑" w:cs="微软雅黑" w:hint="eastAsia"/>
          <w:color w:val="000000"/>
        </w:rPr>
        <w:t>局</w:t>
      </w:r>
      <w:r w:rsidR="00691D00">
        <w:rPr>
          <w:rFonts w:ascii="微软雅黑" w:eastAsia="微软雅黑" w:hAnsi="微软雅黑" w:cs="微软雅黑" w:hint="eastAsia"/>
          <w:color w:val="000000"/>
        </w:rPr>
        <w:t>无行政给付事项。</w:t>
      </w:r>
    </w:p>
    <w:p w:rsidR="007E28FD" w:rsidRDefault="00691D0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八、行政确认实施情况说明</w:t>
      </w:r>
    </w:p>
    <w:p w:rsidR="007E28FD" w:rsidRDefault="000A74F2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691D00">
        <w:rPr>
          <w:rFonts w:ascii="微软雅黑" w:eastAsia="微软雅黑" w:hAnsi="微软雅黑" w:cs="微软雅黑" w:hint="eastAsia"/>
          <w:color w:val="000000"/>
        </w:rPr>
        <w:t>，我</w:t>
      </w:r>
      <w:r w:rsidR="00691D00">
        <w:rPr>
          <w:rFonts w:ascii="微软雅黑" w:eastAsia="微软雅黑" w:hAnsi="微软雅黑" w:cs="微软雅黑" w:hint="eastAsia"/>
          <w:color w:val="000000"/>
        </w:rPr>
        <w:t>局</w:t>
      </w:r>
      <w:r w:rsidR="00691D00">
        <w:rPr>
          <w:rFonts w:ascii="微软雅黑" w:eastAsia="微软雅黑" w:hAnsi="微软雅黑" w:cs="微软雅黑" w:hint="eastAsia"/>
          <w:color w:val="000000"/>
        </w:rPr>
        <w:t>无行政确认事项。</w:t>
      </w:r>
    </w:p>
    <w:p w:rsidR="007E28FD" w:rsidRDefault="00691D0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九、行政奖励实施情况说明</w:t>
      </w:r>
    </w:p>
    <w:p w:rsidR="007E28FD" w:rsidRDefault="000A74F2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691D00">
        <w:rPr>
          <w:rFonts w:ascii="微软雅黑" w:eastAsia="微软雅黑" w:hAnsi="微软雅黑" w:cs="微软雅黑" w:hint="eastAsia"/>
          <w:color w:val="000000"/>
        </w:rPr>
        <w:t>，我</w:t>
      </w:r>
      <w:r w:rsidR="00691D00">
        <w:rPr>
          <w:rFonts w:ascii="微软雅黑" w:eastAsia="微软雅黑" w:hAnsi="微软雅黑" w:cs="微软雅黑" w:hint="eastAsia"/>
          <w:color w:val="000000"/>
        </w:rPr>
        <w:t>局</w:t>
      </w:r>
      <w:r w:rsidR="00691D00">
        <w:rPr>
          <w:rFonts w:ascii="微软雅黑" w:eastAsia="微软雅黑" w:hAnsi="微软雅黑" w:cs="微软雅黑" w:hint="eastAsia"/>
          <w:color w:val="000000"/>
        </w:rPr>
        <w:t>无行政奖励事项。</w:t>
      </w:r>
    </w:p>
    <w:p w:rsidR="007E28FD" w:rsidRDefault="00691D0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十、其他行政执法行为实施情况说明</w:t>
      </w:r>
    </w:p>
    <w:p w:rsidR="007E28FD" w:rsidRDefault="000A74F2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691D00">
        <w:rPr>
          <w:rFonts w:ascii="微软雅黑" w:eastAsia="微软雅黑" w:hAnsi="微软雅黑" w:cs="微软雅黑" w:hint="eastAsia"/>
          <w:color w:val="000000"/>
        </w:rPr>
        <w:t>，我</w:t>
      </w:r>
      <w:r w:rsidR="00691D00">
        <w:rPr>
          <w:rFonts w:ascii="微软雅黑" w:eastAsia="微软雅黑" w:hAnsi="微软雅黑" w:cs="微软雅黑" w:hint="eastAsia"/>
          <w:color w:val="000000"/>
        </w:rPr>
        <w:t>局</w:t>
      </w:r>
      <w:r w:rsidR="00691D00">
        <w:rPr>
          <w:rFonts w:ascii="微软雅黑" w:eastAsia="微软雅黑" w:hAnsi="微软雅黑" w:cs="微软雅黑" w:hint="eastAsia"/>
          <w:color w:val="000000"/>
        </w:rPr>
        <w:t>无其他行政执法事项。</w:t>
      </w:r>
    </w:p>
    <w:p w:rsidR="007E28FD" w:rsidRDefault="007E28FD"/>
    <w:sectPr w:rsidR="007E28FD" w:rsidSect="007E2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00" w:rsidRDefault="00691D00" w:rsidP="000A74F2">
      <w:r>
        <w:separator/>
      </w:r>
    </w:p>
  </w:endnote>
  <w:endnote w:type="continuationSeparator" w:id="0">
    <w:p w:rsidR="00691D00" w:rsidRDefault="00691D00" w:rsidP="000A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00" w:rsidRDefault="00691D00" w:rsidP="000A74F2">
      <w:r>
        <w:separator/>
      </w:r>
    </w:p>
  </w:footnote>
  <w:footnote w:type="continuationSeparator" w:id="0">
    <w:p w:rsidR="00691D00" w:rsidRDefault="00691D00" w:rsidP="000A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C2AC"/>
    <w:multiLevelType w:val="singleLevel"/>
    <w:tmpl w:val="3E09C2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AB0CFA"/>
    <w:rsid w:val="000A74F2"/>
    <w:rsid w:val="00691D00"/>
    <w:rsid w:val="007E28FD"/>
    <w:rsid w:val="44915827"/>
    <w:rsid w:val="53AB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8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E28F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A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74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A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74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emmmm</dc:creator>
  <cp:lastModifiedBy>Administrator</cp:lastModifiedBy>
  <cp:revision>2</cp:revision>
  <dcterms:created xsi:type="dcterms:W3CDTF">2021-01-06T01:10:00Z</dcterms:created>
  <dcterms:modified xsi:type="dcterms:W3CDTF">2022-01-04T08:06:00Z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